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38.04.04 38.04.04 Государственное и муниципальное управление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38.04.04 38.04.04 Государственное и муниципальное управление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13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76.92% - выбрал(-и) ответ на вопрос: «Штатный сотрудник». 15.38% ответил(-и): «По договору», 7.69% ответил(-и): «Внешний совместитель», 0% ответил(-и): «Внутренний совместитель». Общее количество респондентов, участвовавших в анкетировании, равно 13.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10 из 13 респондентов на вопрос: «Укажите ваши условия привлечения», – ответил(-и) «Штатный сотрудник», что составляет 76.92%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7.9.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6.97.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13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13 респондентов на вопрос: «Укажите ваши условия привлечения», – ответил(-и) «Внешний совместитель», что составляет 7.69%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13 респондентов на вопрос: «Укажите ваши условия привлечения», – ответил(-и) «По договору», что составляет 15.38%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7.11.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организацию и содержание производственных практик»,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оплату труда и систему поощрения результатов преподавательской деятельности», «Оцените распределение общей преподавательской нагрузки, в т.ч. аудиторной нагрузки».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общую удовлетворённость организацией учебного процесса (работой ректората, учебного отдела, деканата, кафедры; расписанием занятий)».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7.28.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возможность внедрять свои научные разработки, проводить междисциплинарные исследования»,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(родителями)», «Оцените работу профкома», «Оцените возможность влиять на организацию и планирование внеучебной и воспитательной работы»,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6.65.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актовых залов, помещений для клубов, студий, кружков и т.п.», «Оцените наличие и доступность санитарно-гигиенических помещений, их санитарное состояние»,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7.11,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7.28,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6.65,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7.01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53.85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61.54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